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1A703D" w14:textId="77777777" w:rsidR="00ED035A" w:rsidRDefault="00FE4AB3">
      <w:pPr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60"/>
          <w:szCs w:val="60"/>
        </w:rPr>
        <w:t>quero ou preciso?</w:t>
      </w:r>
    </w:p>
    <w:p w14:paraId="4550AB30" w14:textId="77777777" w:rsidR="00ED035A" w:rsidRDefault="00ED035A">
      <w:pPr>
        <w:spacing w:line="240" w:lineRule="auto"/>
      </w:pPr>
    </w:p>
    <w:p w14:paraId="42C4258E" w14:textId="77777777" w:rsidR="00ED035A" w:rsidRDefault="00FE4AB3">
      <w:pPr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28"/>
          <w:szCs w:val="28"/>
        </w:rPr>
        <w:t>para pensar</w:t>
      </w:r>
    </w:p>
    <w:p w14:paraId="79E19F9C" w14:textId="77777777" w:rsidR="00ED035A" w:rsidRDefault="00FE4AB3">
      <w:r>
        <w:rPr>
          <w:rFonts w:ascii="Verdana" w:eastAsia="Verdana" w:hAnsi="Verdana" w:cs="Verdana"/>
        </w:rPr>
        <w:br/>
        <w:t>Ter saúde financeira não significa ganhar mais dinheiro, mas sim saber gastá-lo,</w:t>
      </w:r>
      <w:r>
        <w:rPr>
          <w:rFonts w:ascii="Verdana" w:eastAsia="Verdana" w:hAnsi="Verdana" w:cs="Verdana"/>
        </w:rPr>
        <w:t xml:space="preserve"> saber diferenciar necessidades de desejos. Há pessoas com renda elevada, mas que se encontram bastante endividadas e há outras com renda muito mais modesta e que possuem considerável patrimônio, sem possuir dívidas. Assim, a saúde financeira está relacion</w:t>
      </w:r>
      <w:r>
        <w:rPr>
          <w:rFonts w:ascii="Verdana" w:eastAsia="Verdana" w:hAnsi="Verdana" w:cs="Verdana"/>
        </w:rPr>
        <w:t xml:space="preserve">ada à questão do consumo consciente. </w:t>
      </w:r>
    </w:p>
    <w:p w14:paraId="5FB51A82" w14:textId="77777777" w:rsidR="00ED035A" w:rsidRDefault="00ED035A"/>
    <w:p w14:paraId="41C6CA5D" w14:textId="77777777" w:rsidR="00ED035A" w:rsidRDefault="00FE4AB3">
      <w:r>
        <w:rPr>
          <w:rFonts w:ascii="Verdana" w:eastAsia="Verdana" w:hAnsi="Verdana" w:cs="Verdana"/>
        </w:rPr>
        <w:t>A pessoa deve conseguir responder às seguintes questões ao se deparar com uma oportunidade de compra:</w:t>
      </w:r>
    </w:p>
    <w:p w14:paraId="024E2329" w14:textId="77777777" w:rsidR="00ED035A" w:rsidRDefault="00ED035A"/>
    <w:p w14:paraId="0AA7996A" w14:textId="77777777" w:rsidR="00ED035A" w:rsidRDefault="00FE4AB3">
      <w:r>
        <w:rPr>
          <w:rFonts w:ascii="Verdana" w:eastAsia="Verdana" w:hAnsi="Verdana" w:cs="Verdana"/>
        </w:rPr>
        <w:t xml:space="preserve">– Eu </w:t>
      </w:r>
      <w:r>
        <w:rPr>
          <w:rFonts w:ascii="Verdana" w:eastAsia="Verdana" w:hAnsi="Verdana" w:cs="Verdana"/>
          <w:u w:val="single"/>
        </w:rPr>
        <w:t>QUERO</w:t>
      </w:r>
      <w:r>
        <w:rPr>
          <w:rFonts w:ascii="Verdana" w:eastAsia="Verdana" w:hAnsi="Verdana" w:cs="Verdana"/>
        </w:rPr>
        <w:t xml:space="preserve"> ou eu </w:t>
      </w:r>
      <w:r>
        <w:rPr>
          <w:rFonts w:ascii="Verdana" w:eastAsia="Verdana" w:hAnsi="Verdana" w:cs="Verdana"/>
          <w:u w:val="single"/>
        </w:rPr>
        <w:t>PRECISO</w:t>
      </w:r>
      <w:r>
        <w:rPr>
          <w:rFonts w:ascii="Verdana" w:eastAsia="Verdana" w:hAnsi="Verdana" w:cs="Verdana"/>
        </w:rPr>
        <w:t>?</w:t>
      </w:r>
    </w:p>
    <w:p w14:paraId="5AB52FDB" w14:textId="77777777" w:rsidR="00ED035A" w:rsidRDefault="00FE4AB3">
      <w:r>
        <w:rPr>
          <w:rFonts w:ascii="Verdana" w:eastAsia="Verdana" w:hAnsi="Verdana" w:cs="Verdana"/>
        </w:rPr>
        <w:t xml:space="preserve">– Se eu </w:t>
      </w:r>
      <w:r>
        <w:rPr>
          <w:rFonts w:ascii="Verdana" w:eastAsia="Verdana" w:hAnsi="Verdana" w:cs="Verdana"/>
          <w:u w:val="single"/>
        </w:rPr>
        <w:t>PRECISO</w:t>
      </w:r>
      <w:r>
        <w:rPr>
          <w:rFonts w:ascii="Verdana" w:eastAsia="Verdana" w:hAnsi="Verdana" w:cs="Verdana"/>
        </w:rPr>
        <w:t xml:space="preserve">, eu </w:t>
      </w:r>
      <w:r>
        <w:rPr>
          <w:rFonts w:ascii="Verdana" w:eastAsia="Verdana" w:hAnsi="Verdana" w:cs="Verdana"/>
          <w:u w:val="single"/>
        </w:rPr>
        <w:t>POSSO</w:t>
      </w:r>
      <w:r>
        <w:rPr>
          <w:rFonts w:ascii="Verdana" w:eastAsia="Verdana" w:hAnsi="Verdana" w:cs="Verdana"/>
        </w:rPr>
        <w:t>?</w:t>
      </w:r>
    </w:p>
    <w:p w14:paraId="73F9C5CE" w14:textId="77777777" w:rsidR="00ED035A" w:rsidRDefault="00FE4AB3">
      <w:r>
        <w:rPr>
          <w:rFonts w:ascii="Verdana" w:eastAsia="Verdana" w:hAnsi="Verdana" w:cs="Verdana"/>
        </w:rPr>
        <w:t xml:space="preserve">– Se eu </w:t>
      </w:r>
      <w:r>
        <w:rPr>
          <w:rFonts w:ascii="Verdana" w:eastAsia="Verdana" w:hAnsi="Verdana" w:cs="Verdana"/>
          <w:u w:val="single"/>
        </w:rPr>
        <w:t>POSSO</w:t>
      </w:r>
      <w:r>
        <w:rPr>
          <w:rFonts w:ascii="Verdana" w:eastAsia="Verdana" w:hAnsi="Verdana" w:cs="Verdana"/>
        </w:rPr>
        <w:t xml:space="preserve">, tem que ser </w:t>
      </w:r>
      <w:r>
        <w:rPr>
          <w:rFonts w:ascii="Verdana" w:eastAsia="Verdana" w:hAnsi="Verdana" w:cs="Verdana"/>
          <w:u w:val="single"/>
        </w:rPr>
        <w:t>AGORA</w:t>
      </w:r>
      <w:r>
        <w:rPr>
          <w:rFonts w:ascii="Verdana" w:eastAsia="Verdana" w:hAnsi="Verdana" w:cs="Verdana"/>
        </w:rPr>
        <w:t>?</w:t>
      </w:r>
    </w:p>
    <w:p w14:paraId="502657E9" w14:textId="77777777" w:rsidR="00ED035A" w:rsidRDefault="00ED035A">
      <w:pPr>
        <w:widowControl w:val="0"/>
        <w:spacing w:line="240" w:lineRule="auto"/>
      </w:pPr>
    </w:p>
    <w:p w14:paraId="6A076B05" w14:textId="77777777" w:rsidR="00ED035A" w:rsidRDefault="00FE4AB3">
      <w:pPr>
        <w:spacing w:line="240" w:lineRule="auto"/>
      </w:pPr>
      <w:r>
        <w:rPr>
          <w:rFonts w:ascii="Verdana" w:eastAsia="Verdana" w:hAnsi="Verdana" w:cs="Verdana"/>
        </w:rPr>
        <w:t>(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fonte</w:t>
        </w:r>
      </w:hyperlink>
      <w:r>
        <w:rPr>
          <w:rFonts w:ascii="Verdana" w:eastAsia="Verdana" w:hAnsi="Verdana" w:cs="Verdana"/>
        </w:rPr>
        <w:t>)</w:t>
      </w:r>
    </w:p>
    <w:p w14:paraId="39A195CE" w14:textId="77777777" w:rsidR="00ED035A" w:rsidRDefault="00ED035A">
      <w:pPr>
        <w:widowControl w:val="0"/>
        <w:spacing w:line="240" w:lineRule="auto"/>
      </w:pPr>
    </w:p>
    <w:p w14:paraId="06FCC466" w14:textId="77777777" w:rsidR="00ED035A" w:rsidRDefault="00ED035A">
      <w:pPr>
        <w:widowControl w:val="0"/>
        <w:spacing w:line="240" w:lineRule="auto"/>
      </w:pPr>
    </w:p>
    <w:p w14:paraId="2A073840" w14:textId="77777777" w:rsidR="00ED035A" w:rsidRDefault="00ED035A">
      <w:pPr>
        <w:widowControl w:val="0"/>
        <w:spacing w:line="240" w:lineRule="auto"/>
      </w:pPr>
    </w:p>
    <w:p w14:paraId="7205B5C1" w14:textId="77777777" w:rsidR="00ED035A" w:rsidRDefault="00ED035A">
      <w:pPr>
        <w:widowControl w:val="0"/>
        <w:spacing w:line="240" w:lineRule="auto"/>
      </w:pPr>
    </w:p>
    <w:p w14:paraId="601AAA64" w14:textId="77777777" w:rsidR="00ED035A" w:rsidRDefault="00ED035A">
      <w:pPr>
        <w:widowControl w:val="0"/>
        <w:spacing w:line="240" w:lineRule="auto"/>
      </w:pPr>
    </w:p>
    <w:p w14:paraId="7A07B323" w14:textId="77777777" w:rsidR="00ED035A" w:rsidRDefault="00ED035A">
      <w:pPr>
        <w:widowControl w:val="0"/>
        <w:spacing w:line="240" w:lineRule="auto"/>
      </w:pPr>
    </w:p>
    <w:p w14:paraId="14704CBD" w14:textId="77777777" w:rsidR="00ED035A" w:rsidRDefault="00ED035A">
      <w:pPr>
        <w:widowControl w:val="0"/>
        <w:spacing w:line="240" w:lineRule="auto"/>
      </w:pPr>
    </w:p>
    <w:p w14:paraId="333CAE6D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</w:rPr>
        <w:t>Listar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tudo que </w:t>
      </w:r>
      <w:r>
        <w:rPr>
          <w:rFonts w:ascii="Verdana" w:eastAsia="Verdana" w:hAnsi="Verdana" w:cs="Verdana"/>
          <w:u w:val="single"/>
        </w:rPr>
        <w:t>QUERO</w:t>
      </w:r>
      <w:r>
        <w:rPr>
          <w:rFonts w:ascii="Verdana" w:eastAsia="Verdana" w:hAnsi="Verdana" w:cs="Verdana"/>
        </w:rPr>
        <w:t xml:space="preserve"> e que depende de dinheiro.</w:t>
      </w:r>
    </w:p>
    <w:p w14:paraId="39FC552E" w14:textId="77777777" w:rsidR="00ED035A" w:rsidRDefault="00ED035A">
      <w:pPr>
        <w:widowControl w:val="0"/>
        <w:spacing w:line="240" w:lineRule="auto"/>
      </w:pPr>
    </w:p>
    <w:p w14:paraId="205C876D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b/>
          <w:i/>
        </w:rPr>
      </w:pPr>
    </w:p>
    <w:p w14:paraId="18C41F8A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36FABACA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4BDCA010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69F566FE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067D0EAB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06A87B49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088E45BD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55160933" w14:textId="77777777" w:rsidR="00ED035A" w:rsidRDefault="00ED035A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Georgia" w:eastAsia="Georgia" w:hAnsi="Georgia" w:cs="Georgia"/>
          <w:i/>
        </w:rPr>
      </w:pPr>
    </w:p>
    <w:p w14:paraId="496BC371" w14:textId="77777777" w:rsidR="00ED035A" w:rsidRDefault="00ED035A">
      <w:pPr>
        <w:widowControl w:val="0"/>
        <w:spacing w:line="240" w:lineRule="auto"/>
      </w:pPr>
    </w:p>
    <w:p w14:paraId="46359EB1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Desta lista... o que eu de fato </w:t>
      </w:r>
      <w:r>
        <w:rPr>
          <w:rFonts w:ascii="Verdana" w:eastAsia="Verdana" w:hAnsi="Verdana" w:cs="Verdana"/>
          <w:u w:val="single"/>
        </w:rPr>
        <w:t>PRECISO</w:t>
      </w:r>
      <w:r>
        <w:rPr>
          <w:rFonts w:ascii="Verdana" w:eastAsia="Verdana" w:hAnsi="Verdana" w:cs="Verdana"/>
        </w:rPr>
        <w:t>? Sublinhe só o que preciso.</w:t>
      </w:r>
    </w:p>
    <w:p w14:paraId="1215C193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Agora, coloque aqui as palavras selecionadas em ordem de prioridade: </w:t>
      </w:r>
      <w:r>
        <w:rPr>
          <w:rFonts w:ascii="Verdana" w:eastAsia="Verdana" w:hAnsi="Verdana" w:cs="Verdana"/>
          <w:u w:val="single"/>
        </w:rPr>
        <w:t>o que preciso mais antes do que preciso menos.</w:t>
      </w:r>
    </w:p>
    <w:p w14:paraId="67AFCCA3" w14:textId="77777777" w:rsidR="00ED035A" w:rsidRDefault="00ED035A">
      <w:pPr>
        <w:widowControl w:val="0"/>
        <w:spacing w:line="240" w:lineRule="auto"/>
      </w:pPr>
    </w:p>
    <w:p w14:paraId="5E4A77CF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  <w:b/>
          <w:color w:val="B9491E"/>
        </w:rPr>
        <w:t>+ preciso</w:t>
      </w:r>
    </w:p>
    <w:p w14:paraId="69E31DEF" w14:textId="77777777" w:rsidR="00ED035A" w:rsidRDefault="00ED035A">
      <w:pPr>
        <w:widowControl w:val="0"/>
        <w:spacing w:line="240" w:lineRule="auto"/>
      </w:pPr>
    </w:p>
    <w:p w14:paraId="49003C94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2920E30B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6DB2D856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0122560E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1D4BFF7A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07949B21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6B0FFB9E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5F34CE8D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07E4D9E8" w14:textId="77777777" w:rsidR="00ED035A" w:rsidRDefault="00ED035A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</w:p>
    <w:p w14:paraId="71885539" w14:textId="77777777" w:rsidR="00ED035A" w:rsidRDefault="00FE4AB3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color w:val="B9491E"/>
        </w:rPr>
      </w:pP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163A518A" w14:textId="77777777" w:rsidR="00ED035A" w:rsidRDefault="00ED035A">
      <w:pPr>
        <w:widowControl w:val="0"/>
        <w:spacing w:line="240" w:lineRule="auto"/>
      </w:pPr>
    </w:p>
    <w:p w14:paraId="5656C8EA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  <w:b/>
          <w:color w:val="B9491E"/>
        </w:rPr>
        <w:t>- preciso</w:t>
      </w:r>
    </w:p>
    <w:p w14:paraId="5A66922C" w14:textId="77777777" w:rsidR="00ED035A" w:rsidRDefault="00ED035A"/>
    <w:p w14:paraId="2C0281AB" w14:textId="77777777" w:rsidR="00ED035A" w:rsidRDefault="00FE4AB3">
      <w:r>
        <w:rPr>
          <w:rFonts w:ascii="Verdana" w:eastAsia="Verdana" w:hAnsi="Verdana" w:cs="Verdana"/>
        </w:rPr>
        <w:t xml:space="preserve">Desta lista, o que eu </w:t>
      </w:r>
      <w:r>
        <w:rPr>
          <w:rFonts w:ascii="Verdana" w:eastAsia="Verdana" w:hAnsi="Verdana" w:cs="Verdana"/>
          <w:u w:val="single"/>
        </w:rPr>
        <w:t>POSSO</w:t>
      </w:r>
      <w:r>
        <w:rPr>
          <w:rFonts w:ascii="Verdana" w:eastAsia="Verdana" w:hAnsi="Verdana" w:cs="Verdana"/>
        </w:rPr>
        <w:t>? Sublinhe só o que posso.</w:t>
      </w:r>
    </w:p>
    <w:p w14:paraId="7735553C" w14:textId="77777777" w:rsidR="00ED035A" w:rsidRDefault="00ED035A">
      <w:pPr>
        <w:widowControl w:val="0"/>
        <w:spacing w:line="240" w:lineRule="auto"/>
      </w:pPr>
    </w:p>
    <w:p w14:paraId="5413D003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</w:rPr>
        <w:lastRenderedPageBreak/>
        <w:t xml:space="preserve">Eu não preciso mas </w:t>
      </w:r>
      <w:r>
        <w:rPr>
          <w:rFonts w:ascii="Verdana" w:eastAsia="Verdana" w:hAnsi="Verdana" w:cs="Verdana"/>
          <w:u w:val="single"/>
        </w:rPr>
        <w:t>DESEJO</w:t>
      </w:r>
      <w:r>
        <w:rPr>
          <w:rFonts w:ascii="Verdana" w:eastAsia="Verdana" w:hAnsi="Verdana" w:cs="Verdana"/>
        </w:rPr>
        <w:t xml:space="preserve">. </w:t>
      </w:r>
    </w:p>
    <w:p w14:paraId="171FEE9D" w14:textId="77777777" w:rsidR="00ED035A" w:rsidRDefault="00FE4AB3">
      <w:pPr>
        <w:widowControl w:val="0"/>
        <w:spacing w:line="240" w:lineRule="auto"/>
      </w:pPr>
      <w:r>
        <w:rPr>
          <w:rFonts w:ascii="Verdana" w:eastAsia="Verdana" w:hAnsi="Verdana" w:cs="Verdana"/>
          <w:u w:val="single"/>
        </w:rPr>
        <w:t>Então, qual é o meu plano para conseguir?</w:t>
      </w:r>
    </w:p>
    <w:p w14:paraId="3F11C99D" w14:textId="77777777" w:rsidR="00ED035A" w:rsidRDefault="00ED035A">
      <w:bookmarkStart w:id="0" w:name="_GoBack"/>
      <w:bookmarkEnd w:id="0"/>
    </w:p>
    <w:sectPr w:rsidR="00ED035A">
      <w:headerReference w:type="default" r:id="rId8"/>
      <w:headerReference w:type="first" r:id="rId9"/>
      <w:footerReference w:type="first" r:id="rId10"/>
      <w:pgSz w:w="16838" w:h="11906"/>
      <w:pgMar w:top="1700" w:right="1680" w:bottom="1700" w:left="16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8569" w14:textId="77777777" w:rsidR="00FE4AB3" w:rsidRDefault="00FE4AB3">
      <w:pPr>
        <w:spacing w:line="240" w:lineRule="auto"/>
      </w:pPr>
      <w:r>
        <w:separator/>
      </w:r>
    </w:p>
  </w:endnote>
  <w:endnote w:type="continuationSeparator" w:id="0">
    <w:p w14:paraId="5F57B14C" w14:textId="77777777" w:rsidR="00FE4AB3" w:rsidRDefault="00FE4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66A8" w14:textId="77777777" w:rsidR="00ED035A" w:rsidRDefault="00ED035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41E1" w14:textId="77777777" w:rsidR="00FE4AB3" w:rsidRDefault="00FE4AB3">
      <w:pPr>
        <w:spacing w:line="240" w:lineRule="auto"/>
      </w:pPr>
      <w:r>
        <w:separator/>
      </w:r>
    </w:p>
  </w:footnote>
  <w:footnote w:type="continuationSeparator" w:id="0">
    <w:p w14:paraId="6208B79E" w14:textId="77777777" w:rsidR="00FE4AB3" w:rsidRDefault="00FE4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49B6" w14:textId="77777777" w:rsidR="00ED035A" w:rsidRDefault="00ED035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A04D" w14:textId="77777777" w:rsidR="00ED035A" w:rsidRDefault="00ED035A"/>
  <w:p w14:paraId="303F5D4D" w14:textId="77777777" w:rsidR="00ED035A" w:rsidRDefault="00ED035A"/>
  <w:p w14:paraId="09EB16B6" w14:textId="77777777" w:rsidR="00ED035A" w:rsidRDefault="00FE4AB3">
    <w:r>
      <w:rPr>
        <w:noProof/>
      </w:rPr>
      <w:drawing>
        <wp:inline distT="114300" distB="114300" distL="114300" distR="114300" wp14:anchorId="75FEC626" wp14:editId="4A04A4F4">
          <wp:extent cx="862013" cy="862013"/>
          <wp:effectExtent l="0" t="0" r="0" b="0"/>
          <wp:docPr id="1" name="image01.png" descr="icones-atividades-financa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cones-atividades-financas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t xml:space="preserve">                                </w:t>
    </w:r>
    <w:r>
      <w:rPr>
        <w:noProof/>
      </w:rPr>
      <w:drawing>
        <wp:inline distT="114300" distB="114300" distL="114300" distR="114300" wp14:anchorId="2F38F5F0" wp14:editId="373FD519">
          <wp:extent cx="3751392" cy="870393"/>
          <wp:effectExtent l="0" t="0" r="0" b="0"/>
          <wp:docPr id="2" name="image03.png" descr="Captura de Tela 2015-10-16 às 13.20.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aptura de Tela 2015-10-16 às 13.20.2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D2FF63" w14:textId="77777777" w:rsidR="00ED035A" w:rsidRDefault="00ED035A"/>
  <w:p w14:paraId="2B9C4671" w14:textId="77777777" w:rsidR="00ED035A" w:rsidRDefault="00ED03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64D2"/>
    <w:multiLevelType w:val="multilevel"/>
    <w:tmpl w:val="0B481580"/>
    <w:lvl w:ilvl="0">
      <w:start w:val="1"/>
      <w:numFmt w:val="bullet"/>
      <w:lvlText w:val="●"/>
      <w:lvlJc w:val="left"/>
      <w:pPr>
        <w:ind w:left="720" w:firstLine="360"/>
      </w:pPr>
      <w:rPr>
        <w:color w:val="B9491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466003"/>
    <w:multiLevelType w:val="multilevel"/>
    <w:tmpl w:val="44E2E972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35A"/>
    <w:rsid w:val="00D80114"/>
    <w:rsid w:val="00ED035A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9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nhaseconomias.com.br/blog/varios/saude-financeira-sem-contra-indicaco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947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Orvat</cp:lastModifiedBy>
  <cp:revision>2</cp:revision>
  <dcterms:created xsi:type="dcterms:W3CDTF">2015-11-24T18:08:00Z</dcterms:created>
  <dcterms:modified xsi:type="dcterms:W3CDTF">2015-11-24T18:09:00Z</dcterms:modified>
</cp:coreProperties>
</file>